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4B5DE9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</w:t>
      </w:r>
      <w:r>
        <w:rPr>
          <w:rFonts w:ascii="標楷體" w:eastAsia="標楷體" w:hAnsi="標楷體" w:hint="eastAsia"/>
          <w:sz w:val="28"/>
          <w:szCs w:val="28"/>
        </w:rPr>
        <w:t>政黨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7"/>
        <w:gridCol w:w="1411"/>
        <w:gridCol w:w="1985"/>
        <w:gridCol w:w="1369"/>
        <w:gridCol w:w="1756"/>
        <w:gridCol w:w="1701"/>
        <w:gridCol w:w="1836"/>
      </w:tblGrid>
      <w:tr w:rsidR="00486925" w:rsidRPr="007F18BD" w:rsidTr="00C119F5">
        <w:trPr>
          <w:trHeight w:val="546"/>
        </w:trPr>
        <w:tc>
          <w:tcPr>
            <w:tcW w:w="427" w:type="dxa"/>
            <w:vAlign w:val="center"/>
          </w:tcPr>
          <w:p w:rsidR="00486925" w:rsidRPr="007F18BD" w:rsidRDefault="004B5DE9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:rsidR="00F30573" w:rsidRDefault="004B5DE9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486925" w:rsidRPr="007F18BD" w:rsidRDefault="004B5DE9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985" w:type="dxa"/>
            <w:vAlign w:val="center"/>
          </w:tcPr>
          <w:p w:rsidR="00233732" w:rsidRDefault="004B5DE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B5DE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369" w:type="dxa"/>
            <w:vAlign w:val="center"/>
          </w:tcPr>
          <w:p w:rsidR="00233732" w:rsidRDefault="004B5DE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B5DE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756" w:type="dxa"/>
            <w:vAlign w:val="center"/>
          </w:tcPr>
          <w:p w:rsidR="00486925" w:rsidRPr="007F18BD" w:rsidRDefault="004B5DE9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701" w:type="dxa"/>
            <w:vAlign w:val="center"/>
          </w:tcPr>
          <w:p w:rsidR="00486925" w:rsidRPr="007F18BD" w:rsidRDefault="004B5DE9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836" w:type="dxa"/>
            <w:vAlign w:val="center"/>
          </w:tcPr>
          <w:p w:rsidR="00233732" w:rsidRDefault="004B5DE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B5DE9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86648" w:rsidTr="00C119F5">
        <w:trPr>
          <w:cantSplit/>
        </w:trPr>
        <w:tc>
          <w:tcPr>
            <w:tcW w:w="0" w:type="auto"/>
            <w:noWrap/>
          </w:tcPr>
          <w:p w:rsidR="00786648" w:rsidRDefault="004B5DE9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1411" w:type="dxa"/>
          </w:tcPr>
          <w:p w:rsidR="00C119F5" w:rsidRDefault="00C119F5" w:rsidP="00C119F5">
            <w:pPr>
              <w:rPr>
                <w:rFonts w:ascii="全字庫正楷體(併)" w:eastAsia="全字庫正楷體(併)" w:hAnsi="全字庫正楷體(併)"/>
                <w:sz w:val="22"/>
              </w:rPr>
            </w:pPr>
            <w:r>
              <w:rPr>
                <w:rFonts w:ascii="全字庫正楷體(併)" w:eastAsia="全字庫正楷體(併)" w:hAnsi="全字庫正楷體(併)" w:hint="eastAsia"/>
                <w:sz w:val="22"/>
              </w:rPr>
              <w:t>變更前：</w:t>
            </w:r>
          </w:p>
          <w:p w:rsidR="00C119F5" w:rsidRDefault="00C119F5" w:rsidP="00C119F5">
            <w:pPr>
              <w:rPr>
                <w:rFonts w:ascii="全字庫正楷體(併)" w:eastAsia="全字庫正楷體(併)" w:hAnsi="全字庫正楷體(併)" w:hint="eastAsia"/>
                <w:sz w:val="22"/>
              </w:rPr>
            </w:pPr>
            <w:r>
              <w:rPr>
                <w:rFonts w:ascii="全字庫正楷體(併)" w:eastAsia="全字庫正楷體(併)" w:hAnsi="全字庫正楷體(併)" w:hint="eastAsia"/>
                <w:sz w:val="22"/>
              </w:rPr>
              <w:t>中國國花黨</w:t>
            </w:r>
          </w:p>
          <w:p w:rsidR="00C119F5" w:rsidRDefault="00C119F5" w:rsidP="00C119F5">
            <w:pPr>
              <w:rPr>
                <w:rFonts w:ascii="全字庫正楷體(併)" w:eastAsia="全字庫正楷體(併)" w:hAnsi="全字庫正楷體(併)"/>
                <w:sz w:val="22"/>
              </w:rPr>
            </w:pPr>
            <w:bookmarkStart w:id="0" w:name="_GoBack"/>
            <w:bookmarkEnd w:id="0"/>
            <w:r>
              <w:rPr>
                <w:rFonts w:ascii="全字庫正楷體(併)" w:eastAsia="全字庫正楷體(併)" w:hAnsi="全字庫正楷體(併)" w:hint="eastAsia"/>
                <w:sz w:val="22"/>
              </w:rPr>
              <w:t>變更後：</w:t>
            </w:r>
          </w:p>
          <w:p w:rsidR="00786648" w:rsidRDefault="004B5DE9" w:rsidP="00C119F5">
            <w:r>
              <w:rPr>
                <w:rFonts w:ascii="全字庫正楷體(併)" w:eastAsia="全字庫正楷體(併)" w:hAnsi="全字庫正楷體(併)"/>
                <w:sz w:val="22"/>
              </w:rPr>
              <w:t>中華梅花黨</w:t>
            </w:r>
          </w:p>
        </w:tc>
        <w:tc>
          <w:tcPr>
            <w:tcW w:w="1985" w:type="dxa"/>
          </w:tcPr>
          <w:p w:rsidR="00C119F5" w:rsidRPr="00C119F5" w:rsidRDefault="00C119F5" w:rsidP="00C119F5">
            <w:pPr>
              <w:rPr>
                <w:rFonts w:ascii="全字庫正楷體(併)" w:eastAsia="全字庫正楷體(併)" w:hAnsi="全字庫正楷體(併)"/>
                <w:sz w:val="22"/>
              </w:rPr>
            </w:pPr>
            <w:r w:rsidRPr="00C119F5">
              <w:rPr>
                <w:rFonts w:ascii="全字庫正楷體(併)" w:eastAsia="全字庫正楷體(併)" w:hAnsi="全字庫正楷體(併)" w:hint="eastAsia"/>
                <w:sz w:val="22"/>
              </w:rPr>
              <w:t>變更前：中國國花黨</w:t>
            </w:r>
            <w:r w:rsidRPr="00C119F5">
              <w:rPr>
                <w:rFonts w:ascii="全字庫正楷體(併)" w:eastAsia="全字庫正楷體(併)" w:hAnsi="全字庫正楷體(併)"/>
                <w:sz w:val="22"/>
              </w:rPr>
              <w:t>政治</w:t>
            </w:r>
            <w:proofErr w:type="gramStart"/>
            <w:r w:rsidRPr="00C119F5">
              <w:rPr>
                <w:rFonts w:ascii="全字庫正楷體(併)" w:eastAsia="全字庫正楷體(併)" w:hAnsi="全字庫正楷體(併)"/>
                <w:sz w:val="22"/>
              </w:rPr>
              <w:t>獻金專戶</w:t>
            </w:r>
            <w:proofErr w:type="gramEnd"/>
          </w:p>
          <w:p w:rsidR="00786648" w:rsidRDefault="00C119F5">
            <w:r w:rsidRPr="00C119F5">
              <w:rPr>
                <w:rFonts w:ascii="全字庫正楷體(併)" w:eastAsia="全字庫正楷體(併)" w:hAnsi="全字庫正楷體(併)"/>
                <w:sz w:val="22"/>
              </w:rPr>
              <w:t>變更</w:t>
            </w:r>
            <w:r w:rsidRPr="00C119F5">
              <w:rPr>
                <w:rFonts w:ascii="全字庫正楷體(併)" w:eastAsia="全字庫正楷體(併)" w:hAnsi="全字庫正楷體(併)" w:hint="eastAsia"/>
                <w:sz w:val="22"/>
              </w:rPr>
              <w:t>後：</w:t>
            </w:r>
            <w:r w:rsidR="004B5DE9">
              <w:rPr>
                <w:rFonts w:ascii="全字庫正楷體(併)" w:eastAsia="全字庫正楷體(併)" w:hAnsi="全字庫正楷體(併)"/>
                <w:sz w:val="22"/>
              </w:rPr>
              <w:t>中華梅花黨政治</w:t>
            </w:r>
            <w:proofErr w:type="gramStart"/>
            <w:r w:rsidR="004B5DE9">
              <w:rPr>
                <w:rFonts w:ascii="全字庫正楷體(併)" w:eastAsia="全字庫正楷體(併)" w:hAnsi="全字庫正楷體(併)"/>
                <w:sz w:val="22"/>
              </w:rPr>
              <w:t>獻金專戶</w:t>
            </w:r>
            <w:proofErr w:type="gramEnd"/>
          </w:p>
        </w:tc>
        <w:tc>
          <w:tcPr>
            <w:tcW w:w="1369" w:type="dxa"/>
          </w:tcPr>
          <w:p w:rsidR="00786648" w:rsidRDefault="004B5DE9">
            <w:r>
              <w:rPr>
                <w:rFonts w:ascii="全字庫正楷體(併)" w:eastAsia="全字庫正楷體(併)" w:hAnsi="全字庫正楷體(併)"/>
                <w:sz w:val="22"/>
              </w:rPr>
              <w:t>彰化商業銀行中正分行</w:t>
            </w:r>
          </w:p>
        </w:tc>
        <w:tc>
          <w:tcPr>
            <w:tcW w:w="1756" w:type="dxa"/>
          </w:tcPr>
          <w:p w:rsidR="00786648" w:rsidRDefault="004B5DE9">
            <w:r>
              <w:rPr>
                <w:rFonts w:ascii="全字庫正楷體(併)" w:eastAsia="全字庫正楷體(併)" w:hAnsi="全字庫正楷體(併)"/>
                <w:sz w:val="22"/>
              </w:rPr>
              <w:t>53140168968300</w:t>
            </w:r>
          </w:p>
        </w:tc>
        <w:tc>
          <w:tcPr>
            <w:tcW w:w="1701" w:type="dxa"/>
            <w:noWrap/>
          </w:tcPr>
          <w:p w:rsidR="00786648" w:rsidRDefault="004B5DE9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2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7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36" w:type="dxa"/>
          </w:tcPr>
          <w:p w:rsidR="00786648" w:rsidRDefault="004B5DE9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3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21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1141800492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4B5DE9" w:rsidRDefault="004B5DE9"/>
    <w:sectPr w:rsidR="004B5DE9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DE9" w:rsidRDefault="004B5DE9" w:rsidP="002E5293">
      <w:r>
        <w:separator/>
      </w:r>
    </w:p>
  </w:endnote>
  <w:endnote w:type="continuationSeparator" w:id="0">
    <w:p w:rsidR="004B5DE9" w:rsidRDefault="004B5DE9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DE9" w:rsidRDefault="004B5DE9" w:rsidP="002E5293">
      <w:r>
        <w:separator/>
      </w:r>
    </w:p>
  </w:footnote>
  <w:footnote w:type="continuationSeparator" w:id="0">
    <w:p w:rsidR="004B5DE9" w:rsidRDefault="004B5DE9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B5DE9"/>
    <w:rsid w:val="006F22BE"/>
    <w:rsid w:val="00786648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19F5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7DD9F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2025-03-25T01:27:00Z</dcterms:created>
  <dcterms:modified xsi:type="dcterms:W3CDTF">2025-03-25T01:27:00Z</dcterms:modified>
</cp:coreProperties>
</file>